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AF" w:rsidRDefault="003866AF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="00AF50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 </w:t>
      </w:r>
      <w:r w:rsidR="00AF50E7">
        <w:rPr>
          <w:color w:val="000000"/>
          <w:sz w:val="28"/>
          <w:szCs w:val="28"/>
        </w:rPr>
        <w:t xml:space="preserve">Артур </w:t>
      </w:r>
      <w:proofErr w:type="spellStart"/>
      <w:r w:rsidR="00AF50E7">
        <w:rPr>
          <w:color w:val="000000"/>
          <w:sz w:val="28"/>
          <w:szCs w:val="28"/>
        </w:rPr>
        <w:t>Конан</w:t>
      </w:r>
      <w:proofErr w:type="spellEnd"/>
      <w:r w:rsidR="00AF50E7">
        <w:rPr>
          <w:color w:val="000000"/>
          <w:sz w:val="28"/>
          <w:szCs w:val="28"/>
        </w:rPr>
        <w:t xml:space="preserve"> Дойл </w:t>
      </w:r>
      <w:r>
        <w:rPr>
          <w:color w:val="000000"/>
          <w:sz w:val="28"/>
          <w:szCs w:val="28"/>
        </w:rPr>
        <w:t>«Пестрая лента»</w:t>
      </w:r>
    </w:p>
    <w:p w:rsidR="00AF50E7" w:rsidRDefault="00AF50E7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Право, не знаю, — сказал Холмс, — брать ли вас сегодня ночью с собой! Дело-то очень опасное.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А я могу быть полезен вам?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Ваша помощь может оказаться неоценимой.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Тогда я непременно пойду.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Спасибо.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Вы говорите об опасности. Очевидно, вы видели в этих комнатах что-то такое, чего не видел я.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Нет, я видел то же, что и вы, но сделал другие выводы.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Я не заметил в комнате ничего примечательного, кроме шнура от звонка, но, признаюсь, не способен понять, для какой цели он может служить.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А на вентилятор вы обратили внимание?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Да, но мне кажется, что в этом маленьком отверстии между двумя комнатами нет ничего необычного. Оно так мало, что даже мышь едва ли может пролезть сквозь него.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Я знал об этом вентиляторе прежде, чем мы приехали в </w:t>
      </w:r>
      <w:proofErr w:type="spellStart"/>
      <w:r w:rsidRPr="00AA5992">
        <w:rPr>
          <w:color w:val="000000"/>
          <w:sz w:val="28"/>
          <w:szCs w:val="28"/>
        </w:rPr>
        <w:t>Сток-Морон</w:t>
      </w:r>
      <w:proofErr w:type="spellEnd"/>
      <w:r w:rsidRPr="00AA5992">
        <w:rPr>
          <w:color w:val="000000"/>
          <w:sz w:val="28"/>
          <w:szCs w:val="28"/>
        </w:rPr>
        <w:t>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Дорогой мой Холмс!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Да, знал. Помните, мисс </w:t>
      </w:r>
      <w:proofErr w:type="spellStart"/>
      <w:r w:rsidRPr="00AA5992">
        <w:rPr>
          <w:color w:val="000000"/>
          <w:sz w:val="28"/>
          <w:szCs w:val="28"/>
        </w:rPr>
        <w:t>Стоунер</w:t>
      </w:r>
      <w:proofErr w:type="spellEnd"/>
      <w:r w:rsidRPr="00AA5992">
        <w:rPr>
          <w:color w:val="000000"/>
          <w:sz w:val="28"/>
          <w:szCs w:val="28"/>
        </w:rPr>
        <w:t xml:space="preserve"> сказала, что ее сестра чувствовала запах сигар, которые курит доктор </w:t>
      </w:r>
      <w:proofErr w:type="spellStart"/>
      <w:r w:rsidRPr="00AA5992">
        <w:rPr>
          <w:color w:val="000000"/>
          <w:sz w:val="28"/>
          <w:szCs w:val="28"/>
        </w:rPr>
        <w:t>Ройлотт</w:t>
      </w:r>
      <w:proofErr w:type="spellEnd"/>
      <w:r w:rsidRPr="00AA5992">
        <w:rPr>
          <w:color w:val="000000"/>
          <w:sz w:val="28"/>
          <w:szCs w:val="28"/>
        </w:rPr>
        <w:t>? А это доказывает, что между двумя комнатами есть отверстие, и, конечно, оно очень мало, иначе его заметил бы следователь при осмотре комнаты. Я решил, что тут должен быть вентилятор.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Но какую опасность может таить в себе вентилятор?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А посмотрите, какое странное совпадение: над кроватью устраивают вентилятор, вешают шнур, и леди, спящая на кровати, умирает. Разве это не поражает вас?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Я до сих пор не могу связать эти обстоятельства.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А в кровати вы не заметили ничего особенного?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Нет.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Она привинчена к полу. Вы когда-нибудь видели, чтобы кровати привинчивали к полу?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Пожалуй, не видел.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Леди не могла передвинуть свою кровать, ее кровать всегда оставалась в одном и том же положении по отношению к вентилятору и шнуру. Этот звонок приходится называть просто шнуром, так как он не звонит.</w:t>
      </w:r>
    </w:p>
    <w:p w:rsidR="00162364" w:rsidRPr="00AA5992" w:rsidRDefault="00162364" w:rsidP="00162364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Холмс! — вскричал я. — Кажется, я начинаю понимать, на что вы намекаете. Значит, мы явились как раз вовремя, чтобы предотвратить ужасное и утонченное преступление.</w:t>
      </w:r>
    </w:p>
    <w:p w:rsidR="001E4A72" w:rsidRPr="00AA5992" w:rsidRDefault="001E4A72">
      <w:pPr>
        <w:rPr>
          <w:rFonts w:ascii="Times New Roman" w:hAnsi="Times New Roman" w:cs="Times New Roman"/>
          <w:sz w:val="28"/>
          <w:szCs w:val="28"/>
        </w:rPr>
      </w:pPr>
    </w:p>
    <w:p w:rsidR="00162364" w:rsidRPr="00AA5992" w:rsidRDefault="00162364">
      <w:pPr>
        <w:rPr>
          <w:rFonts w:ascii="Times New Roman" w:hAnsi="Times New Roman" w:cs="Times New Roman"/>
          <w:sz w:val="28"/>
          <w:szCs w:val="28"/>
        </w:rPr>
      </w:pPr>
    </w:p>
    <w:p w:rsidR="00AF50E7" w:rsidRDefault="003866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50E7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7C7D0D" w:rsidRDefault="00AF50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86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364" w:rsidRPr="00AA5992" w:rsidRDefault="00AF50E7" w:rsidP="007C7D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Артур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Дойл</w:t>
      </w:r>
      <w:r w:rsidR="003866AF">
        <w:rPr>
          <w:rFonts w:ascii="Times New Roman" w:hAnsi="Times New Roman" w:cs="Times New Roman"/>
          <w:sz w:val="28"/>
          <w:szCs w:val="28"/>
        </w:rPr>
        <w:t xml:space="preserve">  «Голубой карбункул»</w:t>
      </w:r>
    </w:p>
    <w:p w:rsidR="00162364" w:rsidRPr="00AA5992" w:rsidRDefault="00162364" w:rsidP="003866AF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Вы шутите! Что можно извлечь из этого старого рваного фетра?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Вот лупа. Попробуйте применить мой метод. Что вы можете сказать о человеке, которому принадлежала эта шляпа?</w:t>
      </w:r>
    </w:p>
    <w:p w:rsidR="00162364" w:rsidRPr="00AA5992" w:rsidRDefault="00162364" w:rsidP="007F76A4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Я ничего в ней не вижу, — сказал я, возвращая шляпу Шерлоку Холмсу.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Нет, Уотсон, видите, но не даете себе труда поразмыслить над тем, что видите. Вы слишком робки в своих логических выводах.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Тогда, пожалуйста, скажите, какие же выводы делаете вы?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Конечно, не все достаточно ясно, — заметил он, — но кое-что можно установить наверняка, а кое-что предположить с разумной долей вероятия. Совершенно очевидно, например, что владелец ее — человек большого ума и что три года назад у него были изрядные деньги, а теперь настали черные дни. Он всегда был предусмотрителен и заботился о завтрашнем дне, но мало-помалу опустился, благосостояние его упало, и мы вправе предположить, что он пристрастился к какому-нибудь пороку, — быть может, к пьянству. По-видимому, из-за этого и жена его разлюбила…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Дорогой Холмс…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Но в какой-то степени он еще сохранил свое достоинство, — продолжал Холмс, не обращая внимания на мое восклицание. — Он ведет сидячий образ жизни, редко выходит из дому, совершенно не занимается спортом. Этот человек средних лет, у него седые волосы, он мажет их помадой и недавно подстригся. Вдобавок я почти уверен, что в доме у него нет газового освещения. — Вы, конечно, шутите, Холмс.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Ничуть. Неужели даже теперь, когда я все рассказал, вы не понимаете, как я узнал об этом?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Считайте меня </w:t>
      </w:r>
      <w:proofErr w:type="spellStart"/>
      <w:r w:rsidRPr="00AA5992">
        <w:rPr>
          <w:color w:val="000000"/>
          <w:sz w:val="28"/>
          <w:szCs w:val="28"/>
        </w:rPr>
        <w:t>идиотом</w:t>
      </w:r>
      <w:proofErr w:type="spellEnd"/>
      <w:r w:rsidRPr="00AA5992">
        <w:rPr>
          <w:color w:val="000000"/>
          <w:sz w:val="28"/>
          <w:szCs w:val="28"/>
        </w:rPr>
        <w:t>, но должен признаться, что я не в состоянии уследить за ходом ваших мыслей. Например, откуда вы взяли, что он умен?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Вместо ответа Холмс нахлобучил шляпу себе на голову. Шляпа закрыла его лоб и уперлась в переносицу.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Видите, какой размер! — сказал он. — Не может же быть совершенно пустым такой большой череп.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Ну, а откуда вы взяли, что он обеднел?</w:t>
      </w:r>
    </w:p>
    <w:p w:rsidR="00162364" w:rsidRPr="00AA5992" w:rsidRDefault="00162364" w:rsidP="0016236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Этой шляпе три года. Тогда были модными плоские поля, загнутые по краям. Шляпа лучшего качества. Взгляните-ка на эту шелковую ленту, на превосходную подкладку. Если три года назад человек был в состоянии купить столь дорогую шляпу и с тех пор не покупал ни одной, значит, дела у него пошатнулись.</w:t>
      </w:r>
    </w:p>
    <w:p w:rsidR="007F76A4" w:rsidRPr="00AA5992" w:rsidRDefault="00162364" w:rsidP="007F76A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Ну ладно, в этом, пожалуй, вы правы. </w:t>
      </w:r>
      <w:r w:rsidR="007F76A4" w:rsidRPr="00AA5992">
        <w:rPr>
          <w:color w:val="000000"/>
          <w:sz w:val="28"/>
          <w:szCs w:val="28"/>
        </w:rPr>
        <w:t>Но откуда вы могли узнать, что он человек предусмотрительный, а в настоящее время переживает душевный упадок?</w:t>
      </w:r>
    </w:p>
    <w:p w:rsidR="007F76A4" w:rsidRPr="00AA5992" w:rsidRDefault="007F76A4" w:rsidP="007F76A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Предусмотрительность — вот она, — сказал он, показывая на петельку от шляпной резинки. — Резинки не продают вместе со шляпой, их нужно покупать отдельно. Раз этот человек купил резинку и велел прикрепить к шляпе, значит, он заботился о том, чтобы уберечь ее от ветра. Но когда резинка оторвалась, а он не стал прилаживать </w:t>
      </w:r>
      <w:proofErr w:type="gramStart"/>
      <w:r w:rsidRPr="00AA5992">
        <w:rPr>
          <w:color w:val="000000"/>
          <w:sz w:val="28"/>
          <w:szCs w:val="28"/>
        </w:rPr>
        <w:t>новую</w:t>
      </w:r>
      <w:proofErr w:type="gramEnd"/>
      <w:r w:rsidRPr="00AA5992">
        <w:rPr>
          <w:color w:val="000000"/>
          <w:sz w:val="28"/>
          <w:szCs w:val="28"/>
        </w:rPr>
        <w:t>, это значит, что он перестал следить за своей наружностью, опустился. Однако, с другой стороны, он пытался замазать чернилами пятна на шляпе, то есть не окончательно потерял чувство собственного достоинства</w:t>
      </w:r>
      <w:r>
        <w:rPr>
          <w:color w:val="000000"/>
          <w:sz w:val="28"/>
          <w:szCs w:val="28"/>
        </w:rPr>
        <w:t>…</w:t>
      </w:r>
    </w:p>
    <w:p w:rsidR="00162364" w:rsidRPr="00AA5992" w:rsidRDefault="00162364" w:rsidP="007F76A4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</w:p>
    <w:p w:rsidR="00162364" w:rsidRPr="00AA5992" w:rsidRDefault="00DB45E0" w:rsidP="00DB45E0">
      <w:pPr>
        <w:pStyle w:val="a3"/>
        <w:shd w:val="clear" w:color="auto" w:fill="FFFFFF"/>
        <w:ind w:firstLine="272"/>
        <w:jc w:val="both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 </w:t>
      </w:r>
    </w:p>
    <w:p w:rsidR="00162364" w:rsidRPr="00AA5992" w:rsidRDefault="00162364">
      <w:pPr>
        <w:rPr>
          <w:rFonts w:ascii="Times New Roman" w:hAnsi="Times New Roman" w:cs="Times New Roman"/>
          <w:sz w:val="28"/>
          <w:szCs w:val="28"/>
        </w:rPr>
      </w:pPr>
    </w:p>
    <w:p w:rsidR="00162364" w:rsidRPr="00AA5992" w:rsidRDefault="00162364">
      <w:pPr>
        <w:rPr>
          <w:rFonts w:ascii="Times New Roman" w:hAnsi="Times New Roman" w:cs="Times New Roman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C7D0D" w:rsidRDefault="00DB45E0" w:rsidP="007C7D0D">
      <w:pPr>
        <w:pStyle w:val="a3"/>
        <w:shd w:val="clear" w:color="auto" w:fill="FFFFFF"/>
        <w:spacing w:before="0" w:beforeAutospacing="0" w:after="0" w:afterAutospacing="0"/>
        <w:ind w:firstLine="142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7C7D0D">
        <w:rPr>
          <w:color w:val="000000"/>
          <w:sz w:val="28"/>
          <w:szCs w:val="28"/>
        </w:rPr>
        <w:t xml:space="preserve">                   </w:t>
      </w:r>
    </w:p>
    <w:p w:rsidR="007C7D0D" w:rsidRDefault="007C7D0D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DB45E0" w:rsidRDefault="007C7D0D" w:rsidP="007C7D0D">
      <w:pPr>
        <w:pStyle w:val="a3"/>
        <w:shd w:val="clear" w:color="auto" w:fill="FFFFFF"/>
        <w:spacing w:before="0" w:beforeAutospacing="0" w:after="0" w:afterAutospacing="0"/>
        <w:ind w:firstLine="142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Артур </w:t>
      </w:r>
      <w:proofErr w:type="spellStart"/>
      <w:r>
        <w:rPr>
          <w:color w:val="000000"/>
          <w:sz w:val="28"/>
          <w:szCs w:val="28"/>
        </w:rPr>
        <w:t>Конан</w:t>
      </w:r>
      <w:proofErr w:type="spellEnd"/>
      <w:r>
        <w:rPr>
          <w:color w:val="000000"/>
          <w:sz w:val="28"/>
          <w:szCs w:val="28"/>
        </w:rPr>
        <w:t xml:space="preserve"> Д</w:t>
      </w:r>
      <w:r w:rsidR="00DB45E0">
        <w:rPr>
          <w:color w:val="000000"/>
          <w:sz w:val="28"/>
          <w:szCs w:val="28"/>
        </w:rPr>
        <w:t>ойл «Скандал в Богемии»</w:t>
      </w:r>
    </w:p>
    <w:p w:rsidR="00DB45E0" w:rsidRDefault="00DB45E0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F12379" w:rsidRPr="00AA5992" w:rsidRDefault="00F12379" w:rsidP="003866A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Семейная жизнь вам на пользу, — заметил он. — Я думаю, Уотсон, что с тех пор, как я вас видел, вы пополнели на семь с половиной фунтов.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На семь.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Правда? Нет, нет, немного больше. Чуточку больше, уверяю вас. И снова практикуете, как я вижу. Вы мне не говорили, что собираетесь впрячься в работу.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Так откуда же вы это знаете?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Я вижу это, я делаю выводы. Например, откуда я знаю, что вы недавно сильно промокли и что ваша горничная большая </w:t>
      </w:r>
      <w:proofErr w:type="spellStart"/>
      <w:r w:rsidRPr="00AA5992">
        <w:rPr>
          <w:color w:val="000000"/>
          <w:sz w:val="28"/>
          <w:szCs w:val="28"/>
        </w:rPr>
        <w:t>неряха</w:t>
      </w:r>
      <w:proofErr w:type="spellEnd"/>
      <w:r w:rsidRPr="00AA5992">
        <w:rPr>
          <w:color w:val="000000"/>
          <w:sz w:val="28"/>
          <w:szCs w:val="28"/>
        </w:rPr>
        <w:t>?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 xml:space="preserve">— Дорогой Холмс, — сказал я, — это уж чересчур. </w:t>
      </w:r>
      <w:proofErr w:type="gramStart"/>
      <w:r w:rsidRPr="00AA5992">
        <w:rPr>
          <w:color w:val="000000"/>
          <w:sz w:val="28"/>
          <w:szCs w:val="28"/>
        </w:rPr>
        <w:t>Вас</w:t>
      </w:r>
      <w:proofErr w:type="gramEnd"/>
      <w:r w:rsidRPr="00AA5992">
        <w:rPr>
          <w:color w:val="000000"/>
          <w:sz w:val="28"/>
          <w:szCs w:val="28"/>
        </w:rPr>
        <w:t xml:space="preserve"> несомненно сожгли бы на костре, если бы вы жили несколько веков назад. Правда, что</w:t>
      </w:r>
      <w:r w:rsidR="00DB45E0">
        <w:rPr>
          <w:color w:val="000000"/>
          <w:sz w:val="28"/>
          <w:szCs w:val="28"/>
        </w:rPr>
        <w:t xml:space="preserve"> в четверг мне пришлось быть за </w:t>
      </w:r>
      <w:proofErr w:type="gramStart"/>
      <w:r w:rsidRPr="00AA5992">
        <w:rPr>
          <w:color w:val="000000"/>
          <w:sz w:val="28"/>
          <w:szCs w:val="28"/>
        </w:rPr>
        <w:t>городом</w:t>
      </w:r>
      <w:proofErr w:type="gramEnd"/>
      <w:r w:rsidRPr="00AA5992">
        <w:rPr>
          <w:color w:val="000000"/>
          <w:sz w:val="28"/>
          <w:szCs w:val="28"/>
        </w:rPr>
        <w:t xml:space="preserve"> и я вернулся домой весь испачканный, но ведь я переменил костюм, так что от дождя не осталось следов. Что касается Мэри </w:t>
      </w:r>
      <w:proofErr w:type="spellStart"/>
      <w:r w:rsidRPr="00AA5992">
        <w:rPr>
          <w:color w:val="000000"/>
          <w:sz w:val="28"/>
          <w:szCs w:val="28"/>
        </w:rPr>
        <w:t>Джен</w:t>
      </w:r>
      <w:proofErr w:type="spellEnd"/>
      <w:r w:rsidRPr="00AA5992">
        <w:rPr>
          <w:color w:val="000000"/>
          <w:sz w:val="28"/>
          <w:szCs w:val="28"/>
        </w:rPr>
        <w:t>, она и в самом деле неисправима, и жена уже предупредила, что хочет уволить ее. И все же я не понимаю, как вы догадались об этом.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Холмс тихо рассмеялся и потер свои длинные нервные руки.</w:t>
      </w:r>
    </w:p>
    <w:p w:rsidR="00DB45E0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Проще простого! — сказал он. — Мои глаза уведомляют меня, что с внутренней стороны вашего левого башмака, как раз там, куда падает свет, на коже видны шесть почти параллельных царапин. Очевидно, царапины были сделаны кем-то, кто очень небрежно обтирал края подошвы, чтобы удалить засохшую грязь. Отсюда я, как видите, делаю двойной вывод, что вы выходили в дурную погоду и что у вас очень скверный образчик лондонской прислуги</w:t>
      </w:r>
      <w:r w:rsidR="00DB45E0">
        <w:rPr>
          <w:color w:val="000000"/>
          <w:sz w:val="28"/>
          <w:szCs w:val="28"/>
        </w:rPr>
        <w:t>…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Когда вы раскрываете свои соображения, — заметил я, — все кажется мне смехотворно простым, я и сам без труда мог бы все это сообразить. А в каждом новом случае я совершенно ошеломлен, пока вы не объясните мне ход ваших мыслей. Между тем я думаю, что зрение у меня не хуже вашего.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Совершенно верно, — ответил Холмс, закуривая папиросу и вытягиваясь в кресле. — Вы смотрите, но вы не наблюдаете, а это большая разница. Например, вы часто видели ступеньки, ведущие из прихожей в эту комнату?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Часто.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Как часто?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Ну, несколько сот раз!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Отлично. Сколько же там ступенек?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Сколько? Не обратил внимания.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Вот-вот, не обратили внимания. А между тем вы видели! В этом вся суть. Ну, а я знаю, что ступенек — семнадцать, потому что я и видел, и наблюдал. Кстати, вы ведь интересуетесь теми небольшими проблемами, в разрешении которых заключается мое ремесло, и даже были добры описать два-три из моих маленьких опытов. Поэтому вас может, пожалуй, заинтересовать вот это письмо.</w:t>
      </w:r>
    </w:p>
    <w:p w:rsidR="00F12379" w:rsidRPr="00AA5992" w:rsidRDefault="00F12379" w:rsidP="00F12379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Он бросил мне листок толстой розовой почтовой бумаги, валявшийся на столе.</w:t>
      </w:r>
    </w:p>
    <w:p w:rsidR="00DB45E0" w:rsidRDefault="00F12379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 w:rsidRPr="00AA5992">
        <w:rPr>
          <w:color w:val="000000"/>
          <w:sz w:val="28"/>
          <w:szCs w:val="28"/>
        </w:rPr>
        <w:t>— Получено только что, — сказал он. — Прочитайте-ка вслух.</w:t>
      </w:r>
    </w:p>
    <w:p w:rsidR="00DB45E0" w:rsidRDefault="00DB45E0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lang w:val="uk-UA"/>
        </w:rPr>
      </w:pPr>
    </w:p>
    <w:p w:rsidR="00DB45E0" w:rsidRDefault="00DB45E0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lang w:val="uk-UA"/>
        </w:rPr>
      </w:pPr>
    </w:p>
    <w:p w:rsidR="00DB45E0" w:rsidRDefault="00DB45E0" w:rsidP="007C7D0D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</w:p>
    <w:p w:rsidR="007C7D0D" w:rsidRDefault="00F55391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7C7D0D" w:rsidRDefault="007C7D0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br w:type="page"/>
      </w:r>
    </w:p>
    <w:p w:rsidR="00DB45E0" w:rsidRPr="00F55391" w:rsidRDefault="00F55391" w:rsidP="007C7D0D">
      <w:pPr>
        <w:pStyle w:val="a3"/>
        <w:shd w:val="clear" w:color="auto" w:fill="FFFFFF"/>
        <w:spacing w:before="0" w:beforeAutospacing="0" w:after="0" w:afterAutospacing="0"/>
        <w:ind w:firstLine="204"/>
        <w:jc w:val="center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Артур </w:t>
      </w:r>
      <w:proofErr w:type="spellStart"/>
      <w:r>
        <w:rPr>
          <w:sz w:val="28"/>
          <w:szCs w:val="28"/>
          <w:lang w:val="uk-UA"/>
        </w:rPr>
        <w:t>Конан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Дойл</w:t>
      </w:r>
      <w:proofErr w:type="spellEnd"/>
      <w:r>
        <w:rPr>
          <w:sz w:val="28"/>
          <w:szCs w:val="28"/>
          <w:lang w:val="uk-UA"/>
        </w:rPr>
        <w:t xml:space="preserve"> «Союз </w:t>
      </w:r>
      <w:proofErr w:type="spellStart"/>
      <w:r>
        <w:rPr>
          <w:sz w:val="28"/>
          <w:szCs w:val="28"/>
          <w:lang w:val="uk-UA"/>
        </w:rPr>
        <w:t>рыжих</w:t>
      </w:r>
      <w:proofErr w:type="spellEnd"/>
      <w:r>
        <w:rPr>
          <w:sz w:val="28"/>
          <w:szCs w:val="28"/>
          <w:lang w:val="uk-UA"/>
        </w:rPr>
        <w:t>»</w:t>
      </w:r>
    </w:p>
    <w:p w:rsidR="00DB45E0" w:rsidRDefault="00DB45E0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lang w:val="uk-UA"/>
        </w:rPr>
      </w:pPr>
    </w:p>
    <w:p w:rsidR="003E0CB7" w:rsidRPr="00F55391" w:rsidRDefault="00A106CD" w:rsidP="00DB45E0">
      <w:pPr>
        <w:pStyle w:val="a3"/>
        <w:shd w:val="clear" w:color="auto" w:fill="FFFFFF"/>
        <w:spacing w:before="0" w:beforeAutospacing="0" w:after="0" w:afterAutospacing="0"/>
        <w:ind w:firstLine="204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  <w:lang w:val="uk-UA"/>
        </w:rPr>
        <w:t xml:space="preserve">– Ну, </w:t>
      </w:r>
      <w:proofErr w:type="spellStart"/>
      <w:r>
        <w:rPr>
          <w:sz w:val="28"/>
          <w:szCs w:val="28"/>
          <w:lang w:val="uk-UA"/>
        </w:rPr>
        <w:t>Уотсон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ч</w:t>
      </w:r>
      <w:r w:rsidR="003E0CB7" w:rsidRPr="00F55391">
        <w:rPr>
          <w:sz w:val="28"/>
          <w:szCs w:val="28"/>
          <w:lang w:val="uk-UA"/>
        </w:rPr>
        <w:t>то</w:t>
      </w:r>
      <w:proofErr w:type="spellEnd"/>
      <w:r w:rsidR="003E0CB7" w:rsidRPr="00F55391">
        <w:rPr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sz w:val="28"/>
          <w:szCs w:val="28"/>
          <w:lang w:val="uk-UA"/>
        </w:rPr>
        <w:t>Вы</w:t>
      </w:r>
      <w:proofErr w:type="spellEnd"/>
      <w:r w:rsidR="003E0CB7" w:rsidRPr="00F55391">
        <w:rPr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sz w:val="28"/>
          <w:szCs w:val="28"/>
          <w:lang w:val="uk-UA"/>
        </w:rPr>
        <w:t>из</w:t>
      </w:r>
      <w:proofErr w:type="spellEnd"/>
      <w:r w:rsidR="003E0CB7" w:rsidRPr="00F55391">
        <w:rPr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sz w:val="28"/>
          <w:szCs w:val="28"/>
          <w:lang w:val="uk-UA"/>
        </w:rPr>
        <w:t>этого</w:t>
      </w:r>
      <w:proofErr w:type="spellEnd"/>
      <w:r w:rsidR="003E0CB7" w:rsidRPr="00F55391">
        <w:rPr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sz w:val="28"/>
          <w:szCs w:val="28"/>
          <w:lang w:val="uk-UA"/>
        </w:rPr>
        <w:t>вынесли</w:t>
      </w:r>
      <w:proofErr w:type="spellEnd"/>
      <w:r w:rsidR="003E0CB7" w:rsidRPr="00F55391">
        <w:rPr>
          <w:sz w:val="28"/>
          <w:szCs w:val="28"/>
          <w:lang w:val="uk-UA"/>
        </w:rPr>
        <w:t>?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ничего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106CD">
        <w:rPr>
          <w:rFonts w:ascii="Times New Roman" w:hAnsi="Times New Roman" w:cs="Times New Roman"/>
          <w:sz w:val="28"/>
          <w:szCs w:val="28"/>
          <w:lang w:val="uk-UA"/>
        </w:rPr>
        <w:t>онял</w:t>
      </w:r>
      <w:proofErr w:type="spellEnd"/>
      <w:r w:rsidR="00A106C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Это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– один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из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наиболее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загадочных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случаев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</w:t>
      </w:r>
      <w:r w:rsidR="00A106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06CD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A106CD">
        <w:rPr>
          <w:rFonts w:ascii="Times New Roman" w:hAnsi="Times New Roman" w:cs="Times New Roman"/>
          <w:sz w:val="28"/>
          <w:szCs w:val="28"/>
          <w:lang w:val="uk-UA"/>
        </w:rPr>
        <w:t xml:space="preserve"> правило,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необычнее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случай, тем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меньше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оказывается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загадочного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Банально,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заурядные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бесцветные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преступления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действительно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загадочные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подобно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тому,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трудно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разыскать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толпе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человека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заурядными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чертами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лица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>этим</w:t>
      </w:r>
      <w:proofErr w:type="spellEnd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>случаем</w:t>
      </w:r>
      <w:proofErr w:type="spellEnd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>нужно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поспешить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06CD">
        <w:rPr>
          <w:rFonts w:ascii="Times New Roman" w:hAnsi="Times New Roman" w:cs="Times New Roman"/>
          <w:sz w:val="28"/>
          <w:szCs w:val="28"/>
          <w:lang w:val="uk-UA"/>
        </w:rPr>
        <w:t>собираетесь</w:t>
      </w:r>
      <w:proofErr w:type="spellEnd"/>
      <w:r w:rsidR="00A106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06CD">
        <w:rPr>
          <w:rFonts w:ascii="Times New Roman" w:hAnsi="Times New Roman" w:cs="Times New Roman"/>
          <w:sz w:val="28"/>
          <w:szCs w:val="28"/>
          <w:lang w:val="uk-UA"/>
        </w:rPr>
        <w:t>делать</w:t>
      </w:r>
      <w:proofErr w:type="spellEnd"/>
      <w:r w:rsidR="00A106CD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</w:p>
    <w:p w:rsidR="003E0CB7" w:rsidRPr="00F55391" w:rsidRDefault="00A106CD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– Курить. </w:t>
      </w:r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Эта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задача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раз на три трубки…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…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Сарасате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играет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сегодня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A106CD">
        <w:rPr>
          <w:rFonts w:ascii="Times New Roman" w:hAnsi="Times New Roman" w:cs="Times New Roman"/>
          <w:sz w:val="28"/>
          <w:szCs w:val="28"/>
          <w:lang w:val="uk-UA"/>
        </w:rPr>
        <w:t>Сент-Джемс-холле</w:t>
      </w:r>
      <w:proofErr w:type="spellEnd"/>
      <w:r w:rsidR="00A106C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думаете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об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этом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Уотсон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Могут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ваши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пациенты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несколько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часов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обойтись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без вас?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Сегодня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свободен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Моя практика не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слишком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обременительна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таком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случае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надевайте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шляпу и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идем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Прежде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всего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мне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нужно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Сити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По дороге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где-нибудь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перекусим</w:t>
      </w:r>
      <w:proofErr w:type="spellEnd"/>
      <w:r w:rsidR="00AF50E7" w:rsidRPr="00F55391">
        <w:rPr>
          <w:rFonts w:ascii="Times New Roman" w:hAnsi="Times New Roman" w:cs="Times New Roman"/>
          <w:sz w:val="28"/>
          <w:szCs w:val="28"/>
          <w:lang w:val="uk-UA"/>
        </w:rPr>
        <w:t>…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F50E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Благодарю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вас,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сказал Холмс. 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– 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хотел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только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спросить,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пройти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отсюда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Стрэнд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Третий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поворот направо,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четвертый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налево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мгновенно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ответил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помощник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мистера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Уилсона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закрывая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дверь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Смышленый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малый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!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заметил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Холмс,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когда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отошли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– По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моему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суждению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он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четвертый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Лондоне, а по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отваге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как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бы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даже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и не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третий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кое-что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разузнал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A71C5C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– Очевидно, –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сказал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я, –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помощник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мистера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Уилсона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играет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важную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роль в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этой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загадке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 Союзом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рыжих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Уверен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спросили у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него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дорогу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лишь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затем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чтобы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взглянуть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proofErr w:type="spellStart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него</w:t>
      </w:r>
      <w:proofErr w:type="spellEnd"/>
      <w:r w:rsidR="003E0CB7"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Не на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него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На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же?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На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его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брюки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районе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коленей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И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увидели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То,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ожидал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увидеть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0CB7" w:rsidRPr="00F55391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А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зачем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стучали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камням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мостовой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E0CB7" w:rsidRDefault="003E0CB7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   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Мой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дорогой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доктор,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сейчас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время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наблюдений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, не для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разговоров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Мы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разведчики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неприятельском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лагере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Нам удалось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кое-что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узнать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о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Сэкс-Кобург-сквер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. Давайте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теперь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обследуем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то,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что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примыкает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к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ней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с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обратной</w:t>
      </w:r>
      <w:proofErr w:type="spellEnd"/>
      <w:r w:rsidRPr="00F553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55391">
        <w:rPr>
          <w:rFonts w:ascii="Times New Roman" w:hAnsi="Times New Roman" w:cs="Times New Roman"/>
          <w:sz w:val="28"/>
          <w:szCs w:val="28"/>
          <w:lang w:val="uk-UA"/>
        </w:rPr>
        <w:t>стороны</w:t>
      </w:r>
      <w:proofErr w:type="spellEnd"/>
      <w:r w:rsidR="00A71C5C" w:rsidRPr="00F55391">
        <w:rPr>
          <w:rFonts w:ascii="Times New Roman" w:hAnsi="Times New Roman" w:cs="Times New Roman"/>
          <w:sz w:val="28"/>
          <w:szCs w:val="28"/>
          <w:lang w:val="uk-UA"/>
        </w:rPr>
        <w:t>…</w:t>
      </w:r>
      <w:bookmarkStart w:id="0" w:name="_GoBack"/>
      <w:bookmarkEnd w:id="0"/>
    </w:p>
    <w:p w:rsidR="007F76A4" w:rsidRDefault="007F76A4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76A4" w:rsidRDefault="007F76A4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76A4" w:rsidRPr="007F76A4" w:rsidRDefault="007F76A4" w:rsidP="00DB45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F76A4" w:rsidRDefault="007F76A4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76A4" w:rsidRPr="00F55391" w:rsidRDefault="007F76A4" w:rsidP="00DB45E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F76A4" w:rsidRPr="00F55391" w:rsidSect="007C7D0D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CB7" w:rsidRDefault="003E0CB7" w:rsidP="003E0CB7">
      <w:pPr>
        <w:spacing w:after="0" w:line="240" w:lineRule="auto"/>
      </w:pPr>
      <w:r>
        <w:separator/>
      </w:r>
    </w:p>
  </w:endnote>
  <w:endnote w:type="continuationSeparator" w:id="0">
    <w:p w:rsidR="003E0CB7" w:rsidRDefault="003E0CB7" w:rsidP="003E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CB7" w:rsidRDefault="003E0CB7" w:rsidP="003E0CB7">
      <w:pPr>
        <w:spacing w:after="0" w:line="240" w:lineRule="auto"/>
      </w:pPr>
      <w:r>
        <w:separator/>
      </w:r>
    </w:p>
  </w:footnote>
  <w:footnote w:type="continuationSeparator" w:id="0">
    <w:p w:rsidR="003E0CB7" w:rsidRDefault="003E0CB7" w:rsidP="003E0C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364"/>
    <w:rsid w:val="00137616"/>
    <w:rsid w:val="00162364"/>
    <w:rsid w:val="001E4A72"/>
    <w:rsid w:val="002537C3"/>
    <w:rsid w:val="003866AF"/>
    <w:rsid w:val="003E0CB7"/>
    <w:rsid w:val="003F2376"/>
    <w:rsid w:val="007C7D0D"/>
    <w:rsid w:val="007F76A4"/>
    <w:rsid w:val="0082209C"/>
    <w:rsid w:val="00A106CD"/>
    <w:rsid w:val="00A30050"/>
    <w:rsid w:val="00A65281"/>
    <w:rsid w:val="00A71C5C"/>
    <w:rsid w:val="00A742DC"/>
    <w:rsid w:val="00AA5992"/>
    <w:rsid w:val="00AF50E7"/>
    <w:rsid w:val="00DB45E0"/>
    <w:rsid w:val="00E073BD"/>
    <w:rsid w:val="00EF6217"/>
    <w:rsid w:val="00F12379"/>
    <w:rsid w:val="00F55391"/>
    <w:rsid w:val="00F8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E0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0CB7"/>
  </w:style>
  <w:style w:type="paragraph" w:styleId="a6">
    <w:name w:val="footer"/>
    <w:basedOn w:val="a"/>
    <w:link w:val="a7"/>
    <w:uiPriority w:val="99"/>
    <w:unhideWhenUsed/>
    <w:rsid w:val="003E0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0C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lyudmila</dc:creator>
  <cp:keywords/>
  <dc:description/>
  <cp:lastModifiedBy>lyudmila</cp:lastModifiedBy>
  <cp:revision>16</cp:revision>
  <dcterms:created xsi:type="dcterms:W3CDTF">2018-04-09T09:03:00Z</dcterms:created>
  <dcterms:modified xsi:type="dcterms:W3CDTF">2018-06-13T20:01:00Z</dcterms:modified>
</cp:coreProperties>
</file>